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46" w:rsidRPr="00E97E46" w:rsidRDefault="00E97E46" w:rsidP="00E97E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Ответчики: 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E97E46" w:rsidRPr="00E97E46" w:rsidRDefault="00E97E46" w:rsidP="00E97E4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2B1871"/>
          <w:sz w:val="33"/>
          <w:szCs w:val="33"/>
          <w:lang w:eastAsia="ru-RU"/>
        </w:rPr>
      </w:pPr>
      <w:r w:rsidRPr="00E97E46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t>Исковое заявление </w:t>
      </w:r>
      <w:r w:rsidRPr="00E97E46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br/>
        <w:t>о разделе жилого дома в натуре между собственниками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 является собственником ________ доли дома по адресу: 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Собственниками остальной части дома являются 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 (указать ФИО и размер доли, принадлежащей каждому).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 собственниками возникают споры о порядке пользования и владения домом. Соглашение о способе выдела доли Истца из общего имущества не достигнуто. Каждый собственник пользуется следующими строениями дома: 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 (ФИО собственников, перечень помещений и их размеры).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Такой порядок пользования строения сложился с ___________________________ (указать, с какого времени).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Фактически Ответчик(и) пользуется(</w:t>
      </w:r>
      <w:proofErr w:type="spellStart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ются</w:t>
      </w:r>
      <w:proofErr w:type="spellEnd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частью строения, превышающей его (их)долю в доме.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основании изложенного, руководствуясь ст. 252 ГК РФ, прошу: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Разделить жилой дом по адресу: 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 в натуре между собственниками и выделить Истцу в собственность 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___________________________________________________________________________________ (указать, какие жилые помещения в соответствии с планом строения).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Назначить строительно-техническую экспертизу для определения возможных вариантов раздела дома.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Приложения: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Документы, подтверждающие права сторон на доли в доме (справка бюро технической инвентаризации дома, договор купли-продажи, дарения, мены, свидетельство о наследовании и т.д.).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Копия технического паспорта строения.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Квитанция об уплате госпошлины.</w:t>
      </w:r>
    </w:p>
    <w:p w:rsidR="00E97E46" w:rsidRPr="00E97E46" w:rsidRDefault="00E97E46" w:rsidP="00E97E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Копия искового заявления для Ответчика.</w:t>
      </w:r>
    </w:p>
    <w:p w:rsidR="00A610A6" w:rsidRDefault="00E97E46" w:rsidP="00E97E46"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E4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E4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3"/>
    <w:rsid w:val="004B62A3"/>
    <w:rsid w:val="00A610A6"/>
    <w:rsid w:val="00BA1C24"/>
    <w:rsid w:val="00E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5491-F51D-4393-9B1C-6BF2190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E4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E4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E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2017-09-23T14:17:00Z</dcterms:created>
  <dcterms:modified xsi:type="dcterms:W3CDTF">2017-09-23T14:18:00Z</dcterms:modified>
</cp:coreProperties>
</file>